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733-5178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</w:p>
    <w:p w:rsidR="003F2CAF" w:rsidRDefault="003F2CAF" w:rsidP="003F2CAF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Maura E. Peterson</w:t>
      </w:r>
    </w:p>
    <w:p w:rsidR="003F2CAF" w:rsidRDefault="003F2CAF" w:rsidP="003F2CAF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Paralegal</w:t>
      </w:r>
    </w:p>
    <w:p w:rsidR="003F2CAF" w:rsidRDefault="003F2CAF" w:rsidP="003F2CAF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 xml:space="preserve">Regulatory Law </w:t>
      </w:r>
    </w:p>
    <w:p w:rsidR="003F2CAF" w:rsidRDefault="003F2CAF" w:rsidP="003F2CAF">
      <w:pPr>
        <w:rPr>
          <w:rFonts w:ascii="Times New Roman" w:hAnsi="Times New Roman"/>
        </w:rPr>
      </w:pPr>
    </w:p>
    <w:p w:rsidR="003F2CAF" w:rsidRDefault="003F2CAF" w:rsidP="003F2CAF">
      <w:pPr>
        <w:rPr>
          <w:rFonts w:ascii="Times New Roman" w:hAnsi="Times New Roman"/>
        </w:rPr>
      </w:pPr>
    </w:p>
    <w:p w:rsidR="003F2CAF" w:rsidRPr="005C0D2A" w:rsidRDefault="006E09E2" w:rsidP="003F2CAF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 w:rsidR="005C0D2A"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A00162">
        <w:rPr>
          <w:rFonts w:ascii="Times New Roman" w:hAnsi="Times New Roman"/>
          <w:b w:val="0"/>
          <w:noProof/>
        </w:rPr>
        <w:t>February 13</w:t>
      </w:r>
      <w:r w:rsidR="00407971">
        <w:rPr>
          <w:rFonts w:ascii="Times New Roman" w:hAnsi="Times New Roman"/>
          <w:b w:val="0"/>
          <w:noProof/>
        </w:rPr>
        <w:t>, 2014</w:t>
      </w:r>
      <w:r>
        <w:rPr>
          <w:rFonts w:ascii="Times New Roman" w:hAnsi="Times New Roman"/>
          <w:b w:val="0"/>
        </w:rPr>
        <w:fldChar w:fldCharType="end"/>
      </w:r>
      <w:bookmarkStart w:id="0" w:name="_GoBack"/>
      <w:bookmarkEnd w:id="0"/>
    </w:p>
    <w:p w:rsidR="0019526B" w:rsidRDefault="0019526B" w:rsidP="003F2CAF">
      <w:pPr>
        <w:rPr>
          <w:rFonts w:ascii="Times New Roman" w:hAnsi="Times New Roman"/>
        </w:rPr>
      </w:pPr>
    </w:p>
    <w:p w:rsidR="003F2CAF" w:rsidRDefault="003F2CAF" w:rsidP="0019526B">
      <w:pPr>
        <w:pStyle w:val="Heading1"/>
        <w:keepNext w:val="0"/>
      </w:pPr>
      <w:r>
        <w:t xml:space="preserve">Via </w:t>
      </w:r>
      <w:r w:rsidR="00C41A47">
        <w:t>Web Portal and</w:t>
      </w:r>
      <w:r w:rsidR="006C06DF">
        <w:t xml:space="preserve"> </w:t>
      </w:r>
      <w:r>
        <w:t xml:space="preserve">Overnight </w:t>
      </w:r>
      <w:r w:rsidR="00FD0D79">
        <w:t>D</w:t>
      </w:r>
      <w:r>
        <w:t>elivery</w:t>
      </w:r>
    </w:p>
    <w:p w:rsidR="00AB54A1" w:rsidRPr="00C41A47" w:rsidRDefault="00A00162">
      <w:pPr>
        <w:rPr>
          <w:rFonts w:ascii="Times New Roman" w:hAnsi="Times New Roman"/>
          <w:b w:val="0"/>
        </w:rPr>
      </w:pPr>
    </w:p>
    <w:p w:rsidR="003F2CAF" w:rsidRPr="00C41A47" w:rsidRDefault="003F2CAF">
      <w:pPr>
        <w:rPr>
          <w:rFonts w:ascii="Times New Roman" w:hAnsi="Times New Roman"/>
          <w:b w:val="0"/>
        </w:rPr>
      </w:pPr>
    </w:p>
    <w:p w:rsidR="00C41A47" w:rsidRDefault="005C0D2A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Mr. Steven King, </w:t>
      </w:r>
      <w:r w:rsidR="00C41A47">
        <w:rPr>
          <w:rFonts w:ascii="Times New Roman" w:hAnsi="Times New Roman"/>
          <w:b w:val="0"/>
        </w:rPr>
        <w:t>Executive Director and Secretary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1300 S. Evergreen Park Drive SW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P.O. Box 47250</w:t>
      </w:r>
    </w:p>
    <w:p w:rsidR="00C41A47" w:rsidRDefault="00C41A47" w:rsidP="005C0D2A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Olympia, WA  98504-7250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7830A5">
      <w:pPr>
        <w:tabs>
          <w:tab w:val="left" w:pos="720"/>
        </w:tabs>
        <w:ind w:left="1440" w:right="1440" w:hanging="1440"/>
        <w:rPr>
          <w:rFonts w:ascii="Times New Roman" w:hAnsi="Times New Roman"/>
          <w:szCs w:val="24"/>
        </w:rPr>
      </w:pPr>
      <w:r w:rsidRPr="00674F78">
        <w:rPr>
          <w:rFonts w:ascii="Times New Roman" w:hAnsi="Times New Roman"/>
          <w:szCs w:val="24"/>
        </w:rPr>
        <w:tab/>
        <w:t>Re:</w:t>
      </w:r>
      <w:r w:rsidRPr="00674F78">
        <w:rPr>
          <w:rFonts w:ascii="Times New Roman" w:hAnsi="Times New Roman"/>
          <w:szCs w:val="24"/>
        </w:rPr>
        <w:tab/>
        <w:t>Docket No. UT-</w:t>
      </w:r>
      <w:r w:rsidR="007830A5">
        <w:rPr>
          <w:rFonts w:ascii="Times New Roman" w:hAnsi="Times New Roman"/>
          <w:szCs w:val="24"/>
        </w:rPr>
        <w:t>053023</w:t>
      </w:r>
    </w:p>
    <w:p w:rsidR="00716C55" w:rsidRPr="00716C55" w:rsidRDefault="00716C55" w:rsidP="007830A5">
      <w:pPr>
        <w:tabs>
          <w:tab w:val="left" w:pos="720"/>
        </w:tabs>
        <w:ind w:left="1440" w:righ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7830A5" w:rsidRPr="007830A5">
        <w:rPr>
          <w:rFonts w:ascii="Times New Roman" w:hAnsi="Times New Roman"/>
          <w:bCs/>
          <w:szCs w:val="24"/>
        </w:rPr>
        <w:t>Request for Approval of Fully Negotiated Amendment to Interconnection Agreement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r w:rsidRPr="00674F78">
        <w:rPr>
          <w:rFonts w:ascii="Times New Roman" w:hAnsi="Times New Roman"/>
          <w:b w:val="0"/>
          <w:szCs w:val="24"/>
        </w:rPr>
        <w:t xml:space="preserve">Dear </w:t>
      </w:r>
      <w:bookmarkStart w:id="1" w:name="Dear"/>
      <w:bookmarkEnd w:id="1"/>
      <w:r w:rsidRPr="00674F78">
        <w:rPr>
          <w:rFonts w:ascii="Times New Roman" w:hAnsi="Times New Roman"/>
          <w:b w:val="0"/>
          <w:szCs w:val="24"/>
        </w:rPr>
        <w:t>Mr. King: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  <w:bookmarkStart w:id="2" w:name="SignatureLine"/>
      <w:bookmarkEnd w:id="2"/>
    </w:p>
    <w:p w:rsidR="00C3479C" w:rsidRPr="00C3479C" w:rsidRDefault="00C41A47" w:rsidP="00C3479C">
      <w:pPr>
        <w:rPr>
          <w:rFonts w:ascii="Times New Roman" w:hAnsi="Times New Roman"/>
          <w:b w:val="0"/>
          <w:sz w:val="23"/>
        </w:rPr>
      </w:pPr>
      <w:r w:rsidRPr="00674F78">
        <w:rPr>
          <w:rFonts w:ascii="Times New Roman" w:hAnsi="Times New Roman"/>
          <w:b w:val="0"/>
          <w:szCs w:val="24"/>
        </w:rPr>
        <w:t xml:space="preserve">In accordance with WAC 480-07-640, please find enclosed an original </w:t>
      </w:r>
      <w:r w:rsidR="007830A5" w:rsidRPr="007830A5">
        <w:rPr>
          <w:rFonts w:ascii="Times New Roman" w:hAnsi="Times New Roman"/>
          <w:b w:val="0"/>
          <w:szCs w:val="24"/>
        </w:rPr>
        <w:t>VNXX Facility Billing</w:t>
      </w:r>
      <w:r w:rsidR="007830A5">
        <w:rPr>
          <w:rFonts w:ascii="Times New Roman" w:hAnsi="Times New Roman"/>
          <w:b w:val="0"/>
          <w:szCs w:val="24"/>
        </w:rPr>
        <w:t xml:space="preserve"> Methodology Amendment to the Interconnection Agreement between Qwest Corporation </w:t>
      </w:r>
      <w:proofErr w:type="spellStart"/>
      <w:r w:rsidR="007830A5">
        <w:rPr>
          <w:rFonts w:ascii="Times New Roman" w:hAnsi="Times New Roman"/>
          <w:b w:val="0"/>
          <w:szCs w:val="24"/>
        </w:rPr>
        <w:t>dba</w:t>
      </w:r>
      <w:proofErr w:type="spellEnd"/>
      <w:r w:rsidR="007830A5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7830A5">
        <w:rPr>
          <w:rFonts w:ascii="Times New Roman" w:hAnsi="Times New Roman"/>
          <w:b w:val="0"/>
          <w:szCs w:val="24"/>
        </w:rPr>
        <w:t>CenturyLink</w:t>
      </w:r>
      <w:proofErr w:type="spellEnd"/>
      <w:r w:rsidR="007830A5">
        <w:rPr>
          <w:rFonts w:ascii="Times New Roman" w:hAnsi="Times New Roman"/>
          <w:b w:val="0"/>
          <w:szCs w:val="24"/>
        </w:rPr>
        <w:t xml:space="preserve"> QC and TNCI Operating Company, LC for the State of Was</w:t>
      </w:r>
      <w:r w:rsidRPr="00674F78">
        <w:rPr>
          <w:rFonts w:ascii="Times New Roman" w:hAnsi="Times New Roman"/>
          <w:b w:val="0"/>
          <w:szCs w:val="24"/>
        </w:rPr>
        <w:t>hington.</w:t>
      </w:r>
      <w:r w:rsidR="00C3479C">
        <w:rPr>
          <w:rFonts w:ascii="Times New Roman" w:hAnsi="Times New Roman"/>
          <w:b w:val="0"/>
          <w:szCs w:val="24"/>
        </w:rPr>
        <w:t xml:space="preserve">  </w:t>
      </w:r>
    </w:p>
    <w:p w:rsidR="00C41A47" w:rsidRPr="00674F78" w:rsidRDefault="00C41A47" w:rsidP="00C41A47">
      <w:pPr>
        <w:rPr>
          <w:rFonts w:ascii="Times New Roman" w:hAnsi="Times New Roman"/>
          <w:b w:val="0"/>
          <w:szCs w:val="24"/>
        </w:rPr>
      </w:pPr>
    </w:p>
    <w:p w:rsidR="00716C55" w:rsidRPr="00716C55" w:rsidRDefault="00716C55" w:rsidP="00716C55">
      <w:pPr>
        <w:rPr>
          <w:rFonts w:ascii="Times New Roman" w:hAnsi="Times New Roman"/>
          <w:szCs w:val="24"/>
        </w:rPr>
      </w:pPr>
      <w:r w:rsidRPr="00716C55">
        <w:rPr>
          <w:rFonts w:ascii="Times New Roman" w:hAnsi="Times New Roman"/>
          <w:b w:val="0"/>
          <w:szCs w:val="24"/>
        </w:rPr>
        <w:t xml:space="preserve">The enclosed Amendment does not discriminate against non-party carriers.  It is consistent with state and federal law, and is in the public interest.  </w:t>
      </w:r>
    </w:p>
    <w:p w:rsidR="00716C55" w:rsidRDefault="00716C55" w:rsidP="00716C55">
      <w:pPr>
        <w:rPr>
          <w:rFonts w:ascii="Times New Roman" w:hAnsi="Times New Roman"/>
          <w:szCs w:val="24"/>
        </w:rPr>
      </w:pPr>
    </w:p>
    <w:p w:rsidR="00123A00" w:rsidRPr="00716C55" w:rsidRDefault="00123A00" w:rsidP="00123A00">
      <w:pPr>
        <w:rPr>
          <w:rFonts w:ascii="Times New Roman" w:hAnsi="Times New Roman"/>
          <w:b w:val="0"/>
          <w:szCs w:val="24"/>
        </w:rPr>
      </w:pPr>
      <w:r w:rsidRPr="00716C55">
        <w:rPr>
          <w:rFonts w:ascii="Times New Roman" w:hAnsi="Times New Roman"/>
          <w:b w:val="0"/>
          <w:szCs w:val="24"/>
        </w:rPr>
        <w:t>CenturyLink has also enclosed a Request for Approval form.</w:t>
      </w:r>
    </w:p>
    <w:p w:rsidR="00123A00" w:rsidRPr="00716C55" w:rsidRDefault="00123A00" w:rsidP="00716C55">
      <w:pPr>
        <w:rPr>
          <w:rFonts w:ascii="Times New Roman" w:hAnsi="Times New Roman"/>
          <w:szCs w:val="24"/>
        </w:rPr>
      </w:pPr>
    </w:p>
    <w:p w:rsidR="00716C55" w:rsidRPr="00716C55" w:rsidRDefault="00716C55" w:rsidP="00716C55">
      <w:pPr>
        <w:rPr>
          <w:rFonts w:ascii="Times New Roman" w:hAnsi="Times New Roman"/>
          <w:szCs w:val="24"/>
        </w:rPr>
      </w:pPr>
      <w:r w:rsidRPr="00716C55">
        <w:rPr>
          <w:rFonts w:ascii="Times New Roman" w:hAnsi="Times New Roman"/>
          <w:b w:val="0"/>
          <w:szCs w:val="24"/>
        </w:rPr>
        <w:t>CenturyLink respectfully requests that the Commission approve this Amendment.</w:t>
      </w:r>
    </w:p>
    <w:p w:rsidR="00716C55" w:rsidRDefault="00716C55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Sincerely,</w:t>
      </w: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Maura E. Peterson</w:t>
      </w:r>
    </w:p>
    <w:p w:rsidR="00C41A47" w:rsidRPr="00BB2122" w:rsidRDefault="00C41A47" w:rsidP="00C41A47">
      <w:pPr>
        <w:rPr>
          <w:rFonts w:ascii="Times New Roman" w:hAnsi="Times New Roman"/>
          <w:b w:val="0"/>
          <w:sz w:val="20"/>
        </w:rPr>
      </w:pPr>
      <w:r w:rsidRPr="00BB2122">
        <w:rPr>
          <w:rFonts w:ascii="Times New Roman" w:hAnsi="Times New Roman"/>
          <w:b w:val="0"/>
          <w:sz w:val="20"/>
        </w:rPr>
        <w:t>MEP/</w:t>
      </w:r>
      <w:proofErr w:type="spellStart"/>
      <w:r w:rsidRPr="00BB2122">
        <w:rPr>
          <w:rFonts w:ascii="Times New Roman" w:hAnsi="Times New Roman"/>
          <w:b w:val="0"/>
          <w:sz w:val="20"/>
        </w:rPr>
        <w:t>jga</w:t>
      </w:r>
      <w:proofErr w:type="spellEnd"/>
    </w:p>
    <w:p w:rsidR="00C41A47" w:rsidRDefault="00C41A47" w:rsidP="00C41A47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Enclosure</w:t>
      </w:r>
    </w:p>
    <w:p w:rsidR="003F2CAF" w:rsidRDefault="00C41A47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cc:</w:t>
      </w:r>
      <w:r w:rsidR="006C06DF">
        <w:rPr>
          <w:rFonts w:ascii="Times New Roman" w:hAnsi="Times New Roman"/>
          <w:b w:val="0"/>
          <w:szCs w:val="24"/>
        </w:rPr>
        <w:tab/>
      </w:r>
      <w:r w:rsidR="007830A5">
        <w:rPr>
          <w:rFonts w:ascii="Times New Roman" w:hAnsi="Times New Roman"/>
          <w:b w:val="0"/>
          <w:szCs w:val="24"/>
        </w:rPr>
        <w:t>Jeff Compton</w:t>
      </w:r>
      <w:r w:rsidR="00123A00">
        <w:rPr>
          <w:rFonts w:ascii="Times New Roman" w:hAnsi="Times New Roman"/>
          <w:b w:val="0"/>
          <w:szCs w:val="24"/>
        </w:rPr>
        <w:t xml:space="preserve"> (w/o encl.)</w:t>
      </w:r>
    </w:p>
    <w:p w:rsidR="00C3479C" w:rsidRPr="006C06DF" w:rsidRDefault="00C3479C" w:rsidP="006C06DF">
      <w:pPr>
        <w:tabs>
          <w:tab w:val="left" w:pos="450"/>
        </w:tabs>
        <w:rPr>
          <w:rFonts w:ascii="Times New Roman" w:hAnsi="Times New Roman"/>
          <w:b w:val="0"/>
          <w:szCs w:val="24"/>
        </w:rPr>
      </w:pPr>
    </w:p>
    <w:sectPr w:rsidR="00C3479C" w:rsidRPr="006C06DF" w:rsidSect="003E6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AF"/>
    <w:rsid w:val="0009048B"/>
    <w:rsid w:val="00123A00"/>
    <w:rsid w:val="00152DFC"/>
    <w:rsid w:val="00171DAE"/>
    <w:rsid w:val="0019526B"/>
    <w:rsid w:val="001B235A"/>
    <w:rsid w:val="001B7E3A"/>
    <w:rsid w:val="001F2A69"/>
    <w:rsid w:val="00283443"/>
    <w:rsid w:val="002A7A2B"/>
    <w:rsid w:val="002C1C42"/>
    <w:rsid w:val="00307FA7"/>
    <w:rsid w:val="00313154"/>
    <w:rsid w:val="00343974"/>
    <w:rsid w:val="00370A3A"/>
    <w:rsid w:val="00376976"/>
    <w:rsid w:val="003B2438"/>
    <w:rsid w:val="003E62C2"/>
    <w:rsid w:val="003F2CAF"/>
    <w:rsid w:val="00405EEE"/>
    <w:rsid w:val="00407971"/>
    <w:rsid w:val="00442496"/>
    <w:rsid w:val="004538A6"/>
    <w:rsid w:val="004901A2"/>
    <w:rsid w:val="0049470E"/>
    <w:rsid w:val="00495599"/>
    <w:rsid w:val="004A5103"/>
    <w:rsid w:val="004B4D3B"/>
    <w:rsid w:val="004E5DA4"/>
    <w:rsid w:val="00533CFF"/>
    <w:rsid w:val="00573E5B"/>
    <w:rsid w:val="005C0D2A"/>
    <w:rsid w:val="006616AE"/>
    <w:rsid w:val="00695088"/>
    <w:rsid w:val="006A5581"/>
    <w:rsid w:val="006B5A32"/>
    <w:rsid w:val="006C06DF"/>
    <w:rsid w:val="006C4DDF"/>
    <w:rsid w:val="006E09E2"/>
    <w:rsid w:val="006F0367"/>
    <w:rsid w:val="00716C55"/>
    <w:rsid w:val="007200B7"/>
    <w:rsid w:val="0072272A"/>
    <w:rsid w:val="00726AA5"/>
    <w:rsid w:val="007830A5"/>
    <w:rsid w:val="007C76C3"/>
    <w:rsid w:val="007D3843"/>
    <w:rsid w:val="007F1509"/>
    <w:rsid w:val="00865F1B"/>
    <w:rsid w:val="00880C5F"/>
    <w:rsid w:val="008E1452"/>
    <w:rsid w:val="00916A66"/>
    <w:rsid w:val="00937BD8"/>
    <w:rsid w:val="00943BF5"/>
    <w:rsid w:val="009A4353"/>
    <w:rsid w:val="009A5E91"/>
    <w:rsid w:val="009D60B6"/>
    <w:rsid w:val="009F08E5"/>
    <w:rsid w:val="009F45DC"/>
    <w:rsid w:val="009F7DF5"/>
    <w:rsid w:val="00A00162"/>
    <w:rsid w:val="00A07FF5"/>
    <w:rsid w:val="00A36243"/>
    <w:rsid w:val="00A97B81"/>
    <w:rsid w:val="00AB55D7"/>
    <w:rsid w:val="00AC5328"/>
    <w:rsid w:val="00AD43CE"/>
    <w:rsid w:val="00AF3AD9"/>
    <w:rsid w:val="00B05CE7"/>
    <w:rsid w:val="00B10B1E"/>
    <w:rsid w:val="00B31B5A"/>
    <w:rsid w:val="00B47B0D"/>
    <w:rsid w:val="00B517DA"/>
    <w:rsid w:val="00B730E6"/>
    <w:rsid w:val="00B91ED1"/>
    <w:rsid w:val="00BE3DDD"/>
    <w:rsid w:val="00BF4B90"/>
    <w:rsid w:val="00C1730E"/>
    <w:rsid w:val="00C26E7C"/>
    <w:rsid w:val="00C3479C"/>
    <w:rsid w:val="00C41A47"/>
    <w:rsid w:val="00CC7402"/>
    <w:rsid w:val="00D5373E"/>
    <w:rsid w:val="00D80439"/>
    <w:rsid w:val="00D94400"/>
    <w:rsid w:val="00DE3D71"/>
    <w:rsid w:val="00DF271D"/>
    <w:rsid w:val="00E00098"/>
    <w:rsid w:val="00E35149"/>
    <w:rsid w:val="00E3682F"/>
    <w:rsid w:val="00E40EFC"/>
    <w:rsid w:val="00E474EF"/>
    <w:rsid w:val="00F468B6"/>
    <w:rsid w:val="00F513A0"/>
    <w:rsid w:val="00F57A39"/>
    <w:rsid w:val="00FD0250"/>
    <w:rsid w:val="00FD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16C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C5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34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7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79C"/>
    <w:rPr>
      <w:rFonts w:ascii="Courier New" w:eastAsia="Times New Roman" w:hAnsi="Courier New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79C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79C"/>
    <w:rPr>
      <w:rFonts w:ascii="Courier New" w:eastAsia="Times New Roman" w:hAnsi="Courier New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6B"/>
    <w:rPr>
      <w:rFonts w:ascii="Tahoma" w:eastAsia="Times New Roman" w:hAnsi="Tahoma" w:cs="Tahoma"/>
      <w:b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16C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6C5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34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79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79C"/>
    <w:rPr>
      <w:rFonts w:ascii="Courier New" w:eastAsia="Times New Roman" w:hAnsi="Courier New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79C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79C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Amendment</DocumentSetType>
    <IsConfidential xmlns="dc463f71-b30c-4ab2-9473-d307f9d35888">false</IsConfidential>
    <AgendaOrder xmlns="dc463f71-b30c-4ab2-9473-d307f9d35888">false</AgendaOrder>
    <CaseType xmlns="dc463f71-b30c-4ab2-9473-d307f9d35888">Interconnection Agreement</CaseType>
    <IndustryCode xmlns="dc463f71-b30c-4ab2-9473-d307f9d35888">170</IndustryCode>
    <CaseStatus xmlns="dc463f71-b30c-4ab2-9473-d307f9d35888">Closed</CaseStatus>
    <OpenedDate xmlns="dc463f71-b30c-4ab2-9473-d307f9d35888">2005-03-25T08:00:00+00:00</OpenedDate>
    <Date1 xmlns="dc463f71-b30c-4ab2-9473-d307f9d35888">2014-02-13T08:00:00+00:00</Date1>
    <IsDocumentOrder xmlns="dc463f71-b30c-4ab2-9473-d307f9d35888" xsi:nil="true"/>
    <IsHighlyConfidential xmlns="dc463f71-b30c-4ab2-9473-d307f9d35888">false</IsHighlyConfidential>
    <CaseCompanyNames xmlns="dc463f71-b30c-4ab2-9473-d307f9d35888">Qwest Corporation;Trans National Communications International, Inc.</CaseCompanyNames>
    <DocketNumber xmlns="dc463f71-b30c-4ab2-9473-d307f9d35888">053023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A8056E7E9361A4192D6B754F45FB79C" ma:contentTypeVersion="136" ma:contentTypeDescription="" ma:contentTypeScope="" ma:versionID="b414186b443196976bc8f13935ec1e1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326C2-783D-455D-B2DB-A3D4745DFE5F}"/>
</file>

<file path=customXml/itemProps2.xml><?xml version="1.0" encoding="utf-8"?>
<ds:datastoreItem xmlns:ds="http://schemas.openxmlformats.org/officeDocument/2006/customXml" ds:itemID="{3A0C1234-A835-4F21-9272-8435A6865231}"/>
</file>

<file path=customXml/itemProps3.xml><?xml version="1.0" encoding="utf-8"?>
<ds:datastoreItem xmlns:ds="http://schemas.openxmlformats.org/officeDocument/2006/customXml" ds:itemID="{9119B98B-5F36-4285-935C-8630239D3C8C}"/>
</file>

<file path=customXml/itemProps4.xml><?xml version="1.0" encoding="utf-8"?>
<ds:datastoreItem xmlns:ds="http://schemas.openxmlformats.org/officeDocument/2006/customXml" ds:itemID="{40CE708D-DFB8-4EBA-943A-5806D065A051}"/>
</file>

<file path=customXml/itemProps5.xml><?xml version="1.0" encoding="utf-8"?>
<ds:datastoreItem xmlns:ds="http://schemas.openxmlformats.org/officeDocument/2006/customXml" ds:itemID="{803D0756-2D75-4687-A05A-8C7AC9F08A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CenturyLink Employee</dc:creator>
  <cp:lastModifiedBy>Lisa Wyse</cp:lastModifiedBy>
  <cp:revision>3</cp:revision>
  <cp:lastPrinted>2014-02-12T00:37:00Z</cp:lastPrinted>
  <dcterms:created xsi:type="dcterms:W3CDTF">2014-02-18T16:53:00Z</dcterms:created>
  <dcterms:modified xsi:type="dcterms:W3CDTF">2014-02-18T16:54:00Z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0x0101006E56B4D1795A2E4DB2F0B01679ED314A00AA8056E7E9361A4192D6B754F45FB79C</vt:lpwstr>
  </property>
  <property fmtid="{D5CDD505-2E9C-101B-9397-08002B2CF9AE}" pid="3" name="_docset_NoMedatataSyncRequired">
    <vt:lpwstr>False</vt:lpwstr>
  </property>
</Properties>
</file>