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1CD5355" w:rsidR="00803373" w:rsidRPr="00391AFB" w:rsidRDefault="00C4686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27</w:t>
      </w:r>
      <w:r w:rsidR="009472D9"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909738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C4686F">
        <w:rPr>
          <w:rFonts w:ascii="Times New Roman" w:hAnsi="Times New Roman"/>
          <w:i/>
          <w:sz w:val="24"/>
        </w:rPr>
        <w:t>Puget Sound Energy</w:t>
      </w:r>
    </w:p>
    <w:p w14:paraId="3D5F56D2" w14:textId="69DA012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4686F">
        <w:rPr>
          <w:rFonts w:ascii="Times New Roman" w:hAnsi="Times New Roman"/>
          <w:sz w:val="24"/>
        </w:rPr>
        <w:t>PG-160924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0F5D9D5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C4686F">
        <w:rPr>
          <w:rFonts w:ascii="Times New Roman" w:hAnsi="Times New Roman"/>
          <w:sz w:val="24"/>
        </w:rPr>
        <w:t>Julian Beattie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622594A" w:rsidR="00813052" w:rsidRPr="00391AFB" w:rsidRDefault="00C468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9CBCB46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C4686F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5D5834B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4686F">
        <w:rPr>
          <w:rFonts w:ascii="Times New Roman" w:hAnsi="Times New Roman"/>
          <w:sz w:val="24"/>
        </w:rPr>
        <w:t>Puget Sound Energy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11347"/>
    <w:rsid w:val="00803373"/>
    <w:rsid w:val="00813052"/>
    <w:rsid w:val="00825404"/>
    <w:rsid w:val="00860654"/>
    <w:rsid w:val="008A2990"/>
    <w:rsid w:val="0092593F"/>
    <w:rsid w:val="009472D9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C4686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BB9EC-A199-49E9-8A3D-4CD4CB654F0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5081F-4926-4CF6-BEC6-3F6E5D8B9DBB}"/>
</file>

<file path=customXml/itemProps4.xml><?xml version="1.0" encoding="utf-8"?>
<ds:datastoreItem xmlns:ds="http://schemas.openxmlformats.org/officeDocument/2006/customXml" ds:itemID="{41C0291F-4A18-48BF-8661-101748CF9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9</cp:revision>
  <cp:lastPrinted>2015-02-19T18:06:00Z</cp:lastPrinted>
  <dcterms:created xsi:type="dcterms:W3CDTF">2015-02-19T18:07:00Z</dcterms:created>
  <dcterms:modified xsi:type="dcterms:W3CDTF">2016-09-27T21:29:00Z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